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</w:t>
      </w:r>
      <w:r>
        <w:rPr>
          <w:rFonts w:hint="eastAsia" w:ascii="方正小标宋简体" w:eastAsia="方正小标宋简体"/>
          <w:w w:val="95"/>
          <w:sz w:val="44"/>
          <w:szCs w:val="44"/>
          <w:lang w:eastAsia="zh-CN"/>
        </w:rPr>
        <w:t>人民政府国有资产监督管理委员会</w:t>
      </w:r>
      <w:r>
        <w:rPr>
          <w:rFonts w:hint="eastAsia" w:ascii="方正小标宋简体" w:eastAsia="方正小标宋简体"/>
          <w:w w:val="95"/>
          <w:sz w:val="44"/>
          <w:szCs w:val="44"/>
        </w:rPr>
        <w:t>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年度决算公开的相关报表和说明填报完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“预算决算公开”专题专栏公开（仅将</w:t>
      </w:r>
      <w:r>
        <w:rPr>
          <w:rFonts w:eastAsia="仿宋_GB2312"/>
          <w:sz w:val="32"/>
          <w:szCs w:val="32"/>
        </w:rPr>
        <w:t>决算公开内容在</w:t>
      </w:r>
      <w:r>
        <w:rPr>
          <w:rFonts w:hint="eastAsia" w:eastAsia="仿宋_GB2312"/>
          <w:sz w:val="32"/>
          <w:szCs w:val="32"/>
        </w:rPr>
        <w:t>主管部门</w:t>
      </w:r>
      <w:r>
        <w:rPr>
          <w:rFonts w:eastAsia="仿宋_GB2312"/>
          <w:sz w:val="32"/>
          <w:szCs w:val="32"/>
        </w:rPr>
        <w:t>网站公开）。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eastAsia="zh-CN"/>
        </w:rPr>
        <w:t>武茜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lang w:val="en-US" w:eastAsia="zh-CN"/>
        </w:rPr>
        <w:t>022-27393528</w:t>
      </w:r>
      <w:r>
        <w:rPr>
          <w:rFonts w:hint="eastAsia" w:eastAsia="仿宋_GB2312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</w:p>
    <w:p/>
    <w:p/>
    <w:p>
      <w:pPr>
        <w:spacing w:line="56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eastAsia="zh-CN"/>
        </w:rPr>
        <w:t>人民政府国有资产监督管理委员会</w:t>
      </w:r>
      <w:r>
        <w:rPr>
          <w:rFonts w:hint="eastAsia" w:eastAsia="仿宋_GB2312"/>
          <w:sz w:val="32"/>
          <w:szCs w:val="32"/>
        </w:rPr>
        <w:t>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2022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iMzM0MWMwYjA0NWZkOWU4NTE1NjIwZGYxOWI0YjEifQ=="/>
  </w:docVars>
  <w:rsids>
    <w:rsidRoot w:val="0067791E"/>
    <w:rsid w:val="002F3CEB"/>
    <w:rsid w:val="00406241"/>
    <w:rsid w:val="004564BC"/>
    <w:rsid w:val="005B2087"/>
    <w:rsid w:val="0066489E"/>
    <w:rsid w:val="0067791E"/>
    <w:rsid w:val="00717861"/>
    <w:rsid w:val="00754981"/>
    <w:rsid w:val="00757146"/>
    <w:rsid w:val="0081560F"/>
    <w:rsid w:val="00870046"/>
    <w:rsid w:val="008930FF"/>
    <w:rsid w:val="008C43C7"/>
    <w:rsid w:val="00935EFB"/>
    <w:rsid w:val="009A2F9F"/>
    <w:rsid w:val="00B13359"/>
    <w:rsid w:val="00B338CB"/>
    <w:rsid w:val="00BC14DF"/>
    <w:rsid w:val="00DF72F7"/>
    <w:rsid w:val="00E3517C"/>
    <w:rsid w:val="00F41043"/>
    <w:rsid w:val="00FF7960"/>
    <w:rsid w:val="7A6D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223</Words>
  <Characters>243</Characters>
  <Lines>1</Lines>
  <Paragraphs>1</Paragraphs>
  <TotalTime>22</TotalTime>
  <ScaleCrop>false</ScaleCrop>
  <LinksUpToDate>false</LinksUpToDate>
  <CharactersWithSpaces>249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木木林</cp:lastModifiedBy>
  <dcterms:modified xsi:type="dcterms:W3CDTF">2022-09-01T03:30:04Z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1D47BC5C5DA04B14886263F5D59DFC8B</vt:lpwstr>
  </property>
</Properties>
</file>